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 w:rsidR="000D101A">
        <w:rPr>
          <w:rFonts w:ascii="Times New Roman" w:hAnsi="Times New Roman" w:cs="Times New Roman"/>
          <w:sz w:val="28"/>
          <w:szCs w:val="28"/>
        </w:rPr>
        <w:t>Бешкарев</w:t>
      </w:r>
      <w:proofErr w:type="spellEnd"/>
    </w:p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Сыктывкарский государственный</w:t>
      </w:r>
      <w:r w:rsidRPr="004824AF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1A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МУЛЬТИМЕДИА В РЕГИОНАЛЬНЫХ СЕТЕВЫХ СМИ </w:t>
      </w:r>
    </w:p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(НА ПРИМЕРЕ РЕСПУБЛИКИ КОМИ)</w:t>
      </w:r>
    </w:p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AF" w:rsidRPr="004824AF" w:rsidRDefault="004824AF" w:rsidP="0048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В работе описывается ситуация с мультимедийными технологиями в сетевых СМИ Республики Коми</w:t>
      </w:r>
      <w:r w:rsidR="00E769EB">
        <w:rPr>
          <w:rFonts w:ascii="Times New Roman" w:hAnsi="Times New Roman" w:cs="Times New Roman"/>
          <w:sz w:val="28"/>
          <w:szCs w:val="28"/>
        </w:rPr>
        <w:t>.</w:t>
      </w:r>
    </w:p>
    <w:p w:rsidR="004824AF" w:rsidRPr="004824AF" w:rsidRDefault="004824AF" w:rsidP="0048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AF">
        <w:rPr>
          <w:rFonts w:ascii="Times New Roman" w:hAnsi="Times New Roman" w:cs="Times New Roman"/>
          <w:sz w:val="28"/>
          <w:szCs w:val="28"/>
        </w:rPr>
        <w:t>По сравнению с центральными</w:t>
      </w:r>
      <w:r w:rsidR="00E769EB">
        <w:rPr>
          <w:rFonts w:ascii="Times New Roman" w:hAnsi="Times New Roman" w:cs="Times New Roman"/>
          <w:sz w:val="28"/>
          <w:szCs w:val="28"/>
        </w:rPr>
        <w:t>,</w:t>
      </w:r>
      <w:r w:rsidRPr="004824AF">
        <w:rPr>
          <w:rFonts w:ascii="Times New Roman" w:hAnsi="Times New Roman" w:cs="Times New Roman"/>
          <w:sz w:val="28"/>
          <w:szCs w:val="28"/>
        </w:rPr>
        <w:t xml:space="preserve"> СМИ региональные предсказуемо отстают как в оперативности, так и в технологическом отношении.</w:t>
      </w:r>
      <w:proofErr w:type="gramEnd"/>
      <w:r w:rsidRPr="004824AF">
        <w:rPr>
          <w:rFonts w:ascii="Times New Roman" w:hAnsi="Times New Roman" w:cs="Times New Roman"/>
          <w:sz w:val="28"/>
          <w:szCs w:val="28"/>
        </w:rPr>
        <w:t xml:space="preserve"> Однако глобальная тенденция к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оказывается актуальной и для региональных сетевых СМИ, примером чему может служить Республика Коми. Наиболее используемые мультимедийные жанры в региональном сегменте на сайтах республиканских газет –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фотодополнения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к текстовым статьям, фоторепортаж, видеорепортаж, графические жанры. </w:t>
      </w:r>
    </w:p>
    <w:p w:rsidR="004824AF" w:rsidRPr="004824AF" w:rsidRDefault="004824AF" w:rsidP="0048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Практически неосвоенными остаются такие формы мультимедиа, как «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сноуфолл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>»: примеры их использования единичны.</w:t>
      </w:r>
    </w:p>
    <w:p w:rsidR="004824AF" w:rsidRPr="004824AF" w:rsidRDefault="004824AF" w:rsidP="0048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Проекты сетевого общественного телевидения Коми не были реализованы, по всей видимости, в силу недостаточной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заинтерсованности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со стороны аудитории. Важным фактором здесь является непосредственно возрастные и территориальные категории населения региона. Сельский и пожилой житель не приучен к пользованию сетевыми СМИ, в том числе Интернетом в целом; аудитория сетевых СМИ республики Коми не готова финансировать общественное телевидение в Интернете.</w:t>
      </w:r>
    </w:p>
    <w:p w:rsidR="004824AF" w:rsidRDefault="004824AF" w:rsidP="000D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В региональных группах сети «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» в 2014 году произошел спад интереса аудитории к «вирусным» визуальным жанрам –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мемам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демотиваторам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. Сейчас здесь актуальны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новостей со страниц зарегистрированных СМИ или их официальных страниц в социальной сети. Однако изредка появляющиеся визуальные продукты гражданской </w:t>
      </w:r>
      <w:r w:rsidRPr="004824AF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журналистики практически сиюминутно откликаются на общественные события, приобретают статус значимости именно для жителей Коми в соответствии с их содержимым, пользуются популярностью. Преобладающее число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строится на методе наблюдения за повседневностью жизни региона. Тематика может быть самой разной: от погод</w:t>
      </w:r>
      <w:r w:rsidR="000D101A">
        <w:rPr>
          <w:rFonts w:ascii="Times New Roman" w:hAnsi="Times New Roman" w:cs="Times New Roman"/>
          <w:sz w:val="28"/>
          <w:szCs w:val="28"/>
        </w:rPr>
        <w:t>ных условий до выборов на пост г</w:t>
      </w:r>
      <w:bookmarkStart w:id="0" w:name="_GoBack"/>
      <w:bookmarkEnd w:id="0"/>
      <w:r w:rsidRPr="004824AF">
        <w:rPr>
          <w:rFonts w:ascii="Times New Roman" w:hAnsi="Times New Roman" w:cs="Times New Roman"/>
          <w:sz w:val="28"/>
          <w:szCs w:val="28"/>
        </w:rPr>
        <w:t xml:space="preserve">лавы. </w:t>
      </w:r>
    </w:p>
    <w:sectPr w:rsidR="0048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F"/>
    <w:rsid w:val="000D101A"/>
    <w:rsid w:val="002D14E9"/>
    <w:rsid w:val="00434CEF"/>
    <w:rsid w:val="004824AF"/>
    <w:rsid w:val="00C55953"/>
    <w:rsid w:val="00E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1733</Characters>
  <Application>Microsoft Office Word</Application>
  <DocSecurity>0</DocSecurity>
  <Lines>32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ВВ</cp:lastModifiedBy>
  <cp:revision>2</cp:revision>
  <dcterms:created xsi:type="dcterms:W3CDTF">2015-03-19T17:12:00Z</dcterms:created>
  <dcterms:modified xsi:type="dcterms:W3CDTF">2015-03-19T17:12:00Z</dcterms:modified>
</cp:coreProperties>
</file>