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256" w:rsidRPr="00687B4D" w:rsidRDefault="00687B4D" w:rsidP="00FE50C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87B4D">
        <w:rPr>
          <w:rFonts w:ascii="Arial" w:hAnsi="Arial" w:cs="Arial"/>
          <w:b/>
          <w:sz w:val="24"/>
          <w:szCs w:val="24"/>
        </w:rPr>
        <w:t>Аннотация магистерской диссертации</w:t>
      </w:r>
    </w:p>
    <w:p w:rsidR="00687B4D" w:rsidRPr="00687B4D" w:rsidRDefault="00687B4D" w:rsidP="00FE50C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87B4D">
        <w:rPr>
          <w:rFonts w:ascii="Arial" w:hAnsi="Arial" w:cs="Arial"/>
          <w:b/>
          <w:sz w:val="24"/>
          <w:szCs w:val="24"/>
        </w:rPr>
        <w:t>Корнеевой Кристины Владимировны</w:t>
      </w:r>
    </w:p>
    <w:p w:rsidR="00687B4D" w:rsidRPr="00687B4D" w:rsidRDefault="00687B4D" w:rsidP="00FE50C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87B4D">
        <w:rPr>
          <w:rFonts w:ascii="Arial" w:hAnsi="Arial" w:cs="Arial"/>
          <w:b/>
          <w:sz w:val="24"/>
          <w:szCs w:val="24"/>
        </w:rPr>
        <w:t xml:space="preserve">«ФОРМИРОВАНИЕ МЕДИАИМИДЖА ПОЛНОМОЧНОГО ПРЕДСТАВИТЕЛЬСТВА ПРЕЗИДЕНТА </w:t>
      </w:r>
      <w:r>
        <w:rPr>
          <w:rFonts w:ascii="Arial" w:hAnsi="Arial" w:cs="Arial"/>
          <w:b/>
          <w:sz w:val="24"/>
          <w:szCs w:val="24"/>
        </w:rPr>
        <w:t>РОССИЙСКОЙ ФЕДЕРАЦИ</w:t>
      </w:r>
      <w:r w:rsidR="00FE50CC">
        <w:rPr>
          <w:rFonts w:ascii="Arial" w:hAnsi="Arial" w:cs="Arial"/>
          <w:b/>
          <w:sz w:val="24"/>
          <w:szCs w:val="24"/>
        </w:rPr>
        <w:t>И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br/>
        <w:t xml:space="preserve">В СЕВЕРО-ЗАПАДНОМ ФЕДЕРАЛЬНОМ ОКРУГЕ </w:t>
      </w:r>
      <w:r>
        <w:rPr>
          <w:rFonts w:ascii="Arial" w:hAnsi="Arial" w:cs="Arial"/>
          <w:b/>
          <w:sz w:val="24"/>
          <w:szCs w:val="24"/>
        </w:rPr>
        <w:br/>
      </w:r>
      <w:r w:rsidRPr="00687B4D">
        <w:rPr>
          <w:rFonts w:ascii="Arial" w:hAnsi="Arial" w:cs="Arial"/>
          <w:b/>
          <w:sz w:val="24"/>
          <w:szCs w:val="24"/>
        </w:rPr>
        <w:t>СРЕДСТВАМИ ИНФОРМАЦИОННОГО ВЕЩАНИЯ»</w:t>
      </w:r>
    </w:p>
    <w:p w:rsidR="00687B4D" w:rsidRPr="00687B4D" w:rsidRDefault="00687B4D" w:rsidP="00FE50C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87B4D">
        <w:rPr>
          <w:rFonts w:ascii="Arial" w:hAnsi="Arial" w:cs="Arial"/>
          <w:b/>
          <w:sz w:val="24"/>
          <w:szCs w:val="24"/>
        </w:rPr>
        <w:t>Н.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87B4D">
        <w:rPr>
          <w:rFonts w:ascii="Arial" w:hAnsi="Arial" w:cs="Arial"/>
          <w:b/>
          <w:sz w:val="24"/>
          <w:szCs w:val="24"/>
        </w:rPr>
        <w:t>рук. – Грибанов Валерий Владимирович, д. полит. наук, профессор</w:t>
      </w:r>
    </w:p>
    <w:p w:rsidR="00687B4D" w:rsidRPr="00687B4D" w:rsidRDefault="00687B4D" w:rsidP="00FE50C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87B4D">
        <w:rPr>
          <w:rFonts w:ascii="Arial" w:hAnsi="Arial" w:cs="Arial"/>
          <w:b/>
          <w:sz w:val="24"/>
          <w:szCs w:val="24"/>
        </w:rPr>
        <w:t>Кафедра связей с общественностью в политике и государственном управлении</w:t>
      </w:r>
    </w:p>
    <w:p w:rsidR="00687B4D" w:rsidRDefault="00687B4D" w:rsidP="00FE50CC">
      <w:pPr>
        <w:spacing w:after="0" w:line="276" w:lineRule="auto"/>
        <w:jc w:val="center"/>
      </w:pPr>
      <w:r>
        <w:t xml:space="preserve"> </w:t>
      </w:r>
    </w:p>
    <w:p w:rsidR="00687B4D" w:rsidRDefault="00687B4D" w:rsidP="00FE50CC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87B4D">
        <w:rPr>
          <w:rFonts w:ascii="Arial" w:hAnsi="Arial" w:cs="Arial"/>
          <w:b/>
          <w:sz w:val="24"/>
          <w:szCs w:val="24"/>
        </w:rPr>
        <w:t xml:space="preserve">Ключевые слова: </w:t>
      </w:r>
      <w:r>
        <w:rPr>
          <w:rFonts w:ascii="Arial" w:hAnsi="Arial" w:cs="Arial"/>
          <w:b/>
          <w:sz w:val="24"/>
          <w:szCs w:val="24"/>
        </w:rPr>
        <w:t xml:space="preserve">медиаимидж, телевидение, информационное вещание, </w:t>
      </w:r>
      <w:proofErr w:type="spellStart"/>
      <w:r>
        <w:rPr>
          <w:rFonts w:ascii="Arial" w:hAnsi="Arial" w:cs="Arial"/>
          <w:b/>
          <w:sz w:val="24"/>
          <w:szCs w:val="24"/>
        </w:rPr>
        <w:t>медиаресурс</w:t>
      </w:r>
      <w:proofErr w:type="spellEnd"/>
      <w:r>
        <w:rPr>
          <w:rFonts w:ascii="Arial" w:hAnsi="Arial" w:cs="Arial"/>
          <w:b/>
          <w:sz w:val="24"/>
          <w:szCs w:val="24"/>
        </w:rPr>
        <w:t>, Полномочное представительств</w:t>
      </w:r>
      <w:r w:rsidR="00483A0A">
        <w:rPr>
          <w:rFonts w:ascii="Arial" w:hAnsi="Arial" w:cs="Arial"/>
          <w:b/>
          <w:sz w:val="24"/>
          <w:szCs w:val="24"/>
        </w:rPr>
        <w:t xml:space="preserve">о Президента РФ, органы государственной власти. </w:t>
      </w:r>
    </w:p>
    <w:p w:rsidR="00483A0A" w:rsidRDefault="00483A0A" w:rsidP="00FE50CC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016F2" w:rsidRPr="00FE50CC" w:rsidRDefault="00C53995" w:rsidP="00FE50CC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3995">
        <w:rPr>
          <w:rFonts w:ascii="Arial" w:hAnsi="Arial" w:cs="Arial"/>
          <w:b/>
          <w:sz w:val="24"/>
          <w:szCs w:val="24"/>
        </w:rPr>
        <w:t xml:space="preserve">Актуальность </w:t>
      </w:r>
      <w:r w:rsidR="00687B4D" w:rsidRPr="00C53995">
        <w:rPr>
          <w:rFonts w:ascii="Arial" w:hAnsi="Arial" w:cs="Arial"/>
          <w:b/>
          <w:sz w:val="24"/>
          <w:szCs w:val="24"/>
        </w:rPr>
        <w:t>исследования</w:t>
      </w:r>
      <w:r w:rsidR="00687B4D" w:rsidRPr="00C53995">
        <w:rPr>
          <w:rFonts w:ascii="Arial" w:hAnsi="Arial" w:cs="Arial"/>
          <w:sz w:val="24"/>
          <w:szCs w:val="24"/>
        </w:rPr>
        <w:t xml:space="preserve"> </w:t>
      </w:r>
      <w:r w:rsidRPr="00C53995">
        <w:rPr>
          <w:rFonts w:ascii="Arial" w:hAnsi="Arial" w:cs="Arial"/>
          <w:sz w:val="24"/>
          <w:szCs w:val="24"/>
        </w:rPr>
        <w:t xml:space="preserve">заключается в подходе к изучению медиаимиджа органа государственной власти как к результату эффективной имиджевой коммуникации его представителей и аудитории. </w:t>
      </w:r>
      <w:r w:rsidR="00483A0A">
        <w:rPr>
          <w:rFonts w:ascii="Arial" w:hAnsi="Arial" w:cs="Arial"/>
          <w:sz w:val="24"/>
          <w:szCs w:val="24"/>
        </w:rPr>
        <w:t>В</w:t>
      </w:r>
      <w:r w:rsidRPr="00C53995">
        <w:rPr>
          <w:rFonts w:ascii="Arial" w:hAnsi="Arial" w:cs="Arial"/>
          <w:sz w:val="24"/>
          <w:szCs w:val="24"/>
        </w:rPr>
        <w:t xml:space="preserve"> работе акцен</w:t>
      </w:r>
      <w:r w:rsidR="00483A0A">
        <w:rPr>
          <w:rFonts w:ascii="Arial" w:hAnsi="Arial" w:cs="Arial"/>
          <w:sz w:val="24"/>
          <w:szCs w:val="24"/>
        </w:rPr>
        <w:t>тируется внимание на возможность</w:t>
      </w:r>
      <w:r w:rsidRPr="00C53995">
        <w:rPr>
          <w:rFonts w:ascii="Arial" w:hAnsi="Arial" w:cs="Arial"/>
          <w:sz w:val="24"/>
          <w:szCs w:val="24"/>
        </w:rPr>
        <w:t xml:space="preserve"> использования регионального эфирного телевидения в качестве прямого </w:t>
      </w:r>
      <w:proofErr w:type="spellStart"/>
      <w:r w:rsidRPr="00C53995">
        <w:rPr>
          <w:rFonts w:ascii="Arial" w:hAnsi="Arial" w:cs="Arial"/>
          <w:sz w:val="24"/>
          <w:szCs w:val="24"/>
        </w:rPr>
        <w:t>медиаресурса</w:t>
      </w:r>
      <w:proofErr w:type="spellEnd"/>
      <w:r w:rsidRPr="00C53995">
        <w:rPr>
          <w:rFonts w:ascii="Arial" w:hAnsi="Arial" w:cs="Arial"/>
          <w:sz w:val="24"/>
          <w:szCs w:val="24"/>
        </w:rPr>
        <w:t xml:space="preserve"> органов государственной власти. </w:t>
      </w:r>
      <w:r w:rsidR="002016F2" w:rsidRPr="002016F2">
        <w:rPr>
          <w:rFonts w:ascii="Arial" w:hAnsi="Arial" w:cs="Arial"/>
          <w:sz w:val="24"/>
          <w:szCs w:val="24"/>
        </w:rPr>
        <w:t xml:space="preserve">              </w:t>
      </w:r>
    </w:p>
    <w:p w:rsidR="00C53995" w:rsidRDefault="00483A0A" w:rsidP="00FE50CC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A0A">
        <w:rPr>
          <w:rFonts w:ascii="Arial" w:hAnsi="Arial" w:cs="Arial"/>
          <w:b/>
          <w:sz w:val="24"/>
          <w:szCs w:val="24"/>
        </w:rPr>
        <w:t>Научная новизна работы</w:t>
      </w:r>
      <w:r w:rsidR="00C53995" w:rsidRPr="00483A0A">
        <w:rPr>
          <w:rFonts w:ascii="Arial" w:hAnsi="Arial" w:cs="Arial"/>
          <w:sz w:val="24"/>
          <w:szCs w:val="24"/>
        </w:rPr>
        <w:t xml:space="preserve"> обусловлена </w:t>
      </w:r>
      <w:r w:rsidRPr="00483A0A">
        <w:rPr>
          <w:rFonts w:ascii="Arial" w:hAnsi="Arial" w:cs="Arial"/>
          <w:sz w:val="24"/>
          <w:szCs w:val="24"/>
        </w:rPr>
        <w:t xml:space="preserve">спецификой </w:t>
      </w:r>
      <w:r w:rsidR="00C53995" w:rsidRPr="00483A0A">
        <w:rPr>
          <w:rFonts w:ascii="Arial" w:hAnsi="Arial" w:cs="Arial"/>
          <w:sz w:val="24"/>
          <w:szCs w:val="24"/>
        </w:rPr>
        <w:t>объекта изучения и предметной составляющей диссертационного исследования. В работе представлена авторская дефиниция термина «медиаимидж», использов</w:t>
      </w:r>
      <w:r>
        <w:rPr>
          <w:rFonts w:ascii="Arial" w:hAnsi="Arial" w:cs="Arial"/>
          <w:sz w:val="24"/>
          <w:szCs w:val="24"/>
        </w:rPr>
        <w:t>ан собственный подход к изучению</w:t>
      </w:r>
      <w:r w:rsidR="00C53995" w:rsidRPr="00483A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формирования </w:t>
      </w:r>
      <w:r w:rsidR="00C53995" w:rsidRPr="00483A0A">
        <w:rPr>
          <w:rFonts w:ascii="Arial" w:hAnsi="Arial" w:cs="Arial"/>
          <w:sz w:val="24"/>
          <w:szCs w:val="24"/>
        </w:rPr>
        <w:t xml:space="preserve">медиаимиджа органа государственной власти </w:t>
      </w:r>
      <w:r>
        <w:rPr>
          <w:rFonts w:ascii="Arial" w:hAnsi="Arial" w:cs="Arial"/>
          <w:sz w:val="24"/>
          <w:szCs w:val="24"/>
        </w:rPr>
        <w:t xml:space="preserve">с помощью прямого </w:t>
      </w:r>
      <w:proofErr w:type="spellStart"/>
      <w:r>
        <w:rPr>
          <w:rFonts w:ascii="Arial" w:hAnsi="Arial" w:cs="Arial"/>
          <w:sz w:val="24"/>
          <w:szCs w:val="24"/>
        </w:rPr>
        <w:t>медиаресурса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483A0A" w:rsidRDefault="00483A0A" w:rsidP="00FE50CC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83A0A">
        <w:rPr>
          <w:rFonts w:ascii="Arial" w:hAnsi="Arial" w:cs="Arial"/>
          <w:b/>
          <w:sz w:val="24"/>
          <w:szCs w:val="24"/>
        </w:rPr>
        <w:t>Цель диссертационной работы</w:t>
      </w:r>
      <w:r w:rsidRPr="00483A0A">
        <w:rPr>
          <w:rFonts w:ascii="Arial" w:hAnsi="Arial" w:cs="Arial"/>
          <w:sz w:val="24"/>
          <w:szCs w:val="24"/>
        </w:rPr>
        <w:t xml:space="preserve"> - определить основные способы формирования медиаимиджа Полномочного представительства Президента РФ в </w:t>
      </w:r>
      <w:r>
        <w:rPr>
          <w:rFonts w:ascii="Arial" w:hAnsi="Arial" w:cs="Arial"/>
          <w:sz w:val="24"/>
          <w:szCs w:val="24"/>
        </w:rPr>
        <w:t>СЗФО</w:t>
      </w:r>
      <w:r w:rsidRPr="00483A0A">
        <w:rPr>
          <w:rFonts w:ascii="Arial" w:hAnsi="Arial" w:cs="Arial"/>
          <w:sz w:val="24"/>
          <w:szCs w:val="24"/>
        </w:rPr>
        <w:t xml:space="preserve"> с помощью средств информацио</w:t>
      </w:r>
      <w:r>
        <w:rPr>
          <w:rFonts w:ascii="Arial" w:hAnsi="Arial" w:cs="Arial"/>
          <w:sz w:val="24"/>
          <w:szCs w:val="24"/>
        </w:rPr>
        <w:t xml:space="preserve">нного вещания. </w:t>
      </w:r>
    </w:p>
    <w:p w:rsidR="00483A0A" w:rsidRDefault="00687B4D" w:rsidP="00FE50CC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3A0A">
        <w:rPr>
          <w:rFonts w:ascii="Arial" w:hAnsi="Arial" w:cs="Arial"/>
          <w:sz w:val="24"/>
          <w:szCs w:val="24"/>
        </w:rPr>
        <w:t xml:space="preserve">Для достижения поставленной цели необходимо решить </w:t>
      </w:r>
      <w:r w:rsidRPr="00483A0A">
        <w:rPr>
          <w:rFonts w:ascii="Arial" w:hAnsi="Arial" w:cs="Arial"/>
          <w:b/>
          <w:sz w:val="24"/>
          <w:szCs w:val="24"/>
        </w:rPr>
        <w:t>ряд задач</w:t>
      </w:r>
      <w:r w:rsidRPr="00483A0A">
        <w:rPr>
          <w:rFonts w:ascii="Arial" w:hAnsi="Arial" w:cs="Arial"/>
          <w:sz w:val="24"/>
          <w:szCs w:val="24"/>
        </w:rPr>
        <w:t>:</w:t>
      </w:r>
    </w:p>
    <w:p w:rsidR="00483A0A" w:rsidRDefault="00483A0A" w:rsidP="00FE50CC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83A0A">
        <w:rPr>
          <w:rFonts w:ascii="Arial" w:hAnsi="Arial" w:cs="Arial"/>
          <w:sz w:val="24"/>
          <w:szCs w:val="24"/>
        </w:rPr>
        <w:t>Рассмотреть основные функции и тенденции современного информационного телевизионного вещания в политическом пространстве;</w:t>
      </w:r>
    </w:p>
    <w:p w:rsidR="00483A0A" w:rsidRPr="00483A0A" w:rsidRDefault="00483A0A" w:rsidP="00FE50CC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83A0A">
        <w:rPr>
          <w:rFonts w:ascii="Arial" w:hAnsi="Arial" w:cs="Arial"/>
          <w:sz w:val="24"/>
          <w:szCs w:val="24"/>
        </w:rPr>
        <w:t>Определить понятие «медиаимиджа» органа государственной власти;</w:t>
      </w:r>
    </w:p>
    <w:p w:rsidR="00483A0A" w:rsidRDefault="00483A0A" w:rsidP="00FE50CC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83A0A">
        <w:rPr>
          <w:rFonts w:ascii="Arial" w:hAnsi="Arial" w:cs="Arial"/>
          <w:sz w:val="24"/>
          <w:szCs w:val="24"/>
        </w:rPr>
        <w:t>Охарактеризовать возможности информационного эфира в формировании медиаимиджа органа государственной власти;</w:t>
      </w:r>
    </w:p>
    <w:p w:rsidR="00483A0A" w:rsidRDefault="00483A0A" w:rsidP="00FE50CC">
      <w:pPr>
        <w:pStyle w:val="a4"/>
        <w:numPr>
          <w:ilvl w:val="0"/>
          <w:numId w:val="3"/>
        </w:numPr>
        <w:spacing w:after="0" w:line="276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483A0A">
        <w:rPr>
          <w:rFonts w:ascii="Arial" w:hAnsi="Arial" w:cs="Arial"/>
          <w:sz w:val="24"/>
          <w:szCs w:val="24"/>
        </w:rPr>
        <w:t xml:space="preserve">Рассмотреть региональное эфирное телевидение, в частности телеканал «Санкт-Петербург», как составной элемент в системе </w:t>
      </w:r>
      <w:proofErr w:type="spellStart"/>
      <w:r w:rsidRPr="00483A0A">
        <w:rPr>
          <w:rFonts w:ascii="Arial" w:hAnsi="Arial" w:cs="Arial"/>
          <w:sz w:val="24"/>
          <w:szCs w:val="24"/>
        </w:rPr>
        <w:t>медиаресурсов</w:t>
      </w:r>
      <w:proofErr w:type="spellEnd"/>
      <w:r w:rsidRPr="00483A0A">
        <w:rPr>
          <w:rFonts w:ascii="Arial" w:hAnsi="Arial" w:cs="Arial"/>
          <w:sz w:val="24"/>
          <w:szCs w:val="24"/>
        </w:rPr>
        <w:t xml:space="preserve"> Полномочного представительства Президента РФ в СЗФО;</w:t>
      </w:r>
    </w:p>
    <w:p w:rsidR="00483A0A" w:rsidRDefault="00483A0A" w:rsidP="00FE50CC">
      <w:pPr>
        <w:pStyle w:val="a4"/>
        <w:numPr>
          <w:ilvl w:val="0"/>
          <w:numId w:val="3"/>
        </w:numPr>
        <w:spacing w:after="0" w:line="276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483A0A">
        <w:rPr>
          <w:rFonts w:ascii="Arial" w:hAnsi="Arial" w:cs="Arial"/>
          <w:sz w:val="24"/>
          <w:szCs w:val="24"/>
        </w:rPr>
        <w:t>Оценить степень и характер информационной презентации деятельности Полномочного представительства Президента РФ в СЗФО на телеканале «Санкт-Петербург»;</w:t>
      </w:r>
    </w:p>
    <w:p w:rsidR="00483A0A" w:rsidRPr="00483A0A" w:rsidRDefault="00483A0A" w:rsidP="00FE50CC">
      <w:pPr>
        <w:pStyle w:val="a4"/>
        <w:numPr>
          <w:ilvl w:val="0"/>
          <w:numId w:val="3"/>
        </w:numPr>
        <w:spacing w:after="0" w:line="276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483A0A">
        <w:rPr>
          <w:rFonts w:ascii="Arial" w:hAnsi="Arial" w:cs="Arial"/>
          <w:sz w:val="24"/>
          <w:szCs w:val="24"/>
        </w:rPr>
        <w:t xml:space="preserve">Составить </w:t>
      </w:r>
      <w:proofErr w:type="spellStart"/>
      <w:r w:rsidRPr="00483A0A">
        <w:rPr>
          <w:rFonts w:ascii="Arial" w:hAnsi="Arial" w:cs="Arial"/>
          <w:sz w:val="24"/>
          <w:szCs w:val="24"/>
        </w:rPr>
        <w:t>медиапортрет</w:t>
      </w:r>
      <w:proofErr w:type="spellEnd"/>
      <w:r w:rsidRPr="00483A0A">
        <w:rPr>
          <w:rFonts w:ascii="Arial" w:hAnsi="Arial" w:cs="Arial"/>
          <w:sz w:val="24"/>
          <w:szCs w:val="24"/>
        </w:rPr>
        <w:t xml:space="preserve"> Полномочного представителя Президента РФ в СЗФО Булавина В.И. </w:t>
      </w:r>
    </w:p>
    <w:p w:rsidR="00483A0A" w:rsidRDefault="004753CA" w:rsidP="00FE50CC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Объект </w:t>
      </w:r>
      <w:r w:rsidR="00483A0A" w:rsidRPr="00483A0A">
        <w:rPr>
          <w:rFonts w:ascii="Arial" w:hAnsi="Arial" w:cs="Arial"/>
          <w:b/>
          <w:sz w:val="24"/>
          <w:szCs w:val="24"/>
        </w:rPr>
        <w:t>исследования</w:t>
      </w:r>
      <w:r w:rsidR="00483A0A">
        <w:rPr>
          <w:rFonts w:ascii="Arial" w:hAnsi="Arial" w:cs="Arial"/>
          <w:sz w:val="24"/>
          <w:szCs w:val="24"/>
        </w:rPr>
        <w:t xml:space="preserve"> </w:t>
      </w:r>
      <w:r w:rsidR="00483A0A">
        <w:rPr>
          <w:rFonts w:ascii="Arial" w:hAnsi="Arial" w:cs="Arial"/>
        </w:rPr>
        <w:t xml:space="preserve">– </w:t>
      </w:r>
      <w:r w:rsidR="00483A0A" w:rsidRPr="00483A0A">
        <w:rPr>
          <w:rFonts w:ascii="Arial" w:hAnsi="Arial" w:cs="Arial"/>
          <w:sz w:val="24"/>
          <w:szCs w:val="24"/>
        </w:rPr>
        <w:t>медиаимидж органа государственной власти, сформированный средствами телевизионного информационного вещания.</w:t>
      </w:r>
    </w:p>
    <w:p w:rsidR="00483A0A" w:rsidRPr="00006C01" w:rsidRDefault="00483A0A" w:rsidP="00FE50CC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6C01">
        <w:rPr>
          <w:rFonts w:ascii="Arial" w:hAnsi="Arial" w:cs="Arial"/>
          <w:b/>
          <w:sz w:val="24"/>
          <w:szCs w:val="24"/>
        </w:rPr>
        <w:lastRenderedPageBreak/>
        <w:t>Предмет исследования</w:t>
      </w:r>
      <w:r w:rsidRPr="00006C01">
        <w:rPr>
          <w:rFonts w:ascii="Arial" w:hAnsi="Arial" w:cs="Arial"/>
          <w:sz w:val="24"/>
          <w:szCs w:val="24"/>
        </w:rPr>
        <w:t xml:space="preserve"> – особенности медиаимиджа Полномочного представительства Президента Российской Федерации в Северо-Западном федеральном округе. </w:t>
      </w:r>
    </w:p>
    <w:p w:rsidR="00006C01" w:rsidRDefault="00687B4D" w:rsidP="00FE50CC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6C01">
        <w:rPr>
          <w:rFonts w:ascii="Arial" w:hAnsi="Arial" w:cs="Arial"/>
          <w:b/>
          <w:bCs/>
          <w:sz w:val="24"/>
          <w:szCs w:val="24"/>
        </w:rPr>
        <w:t xml:space="preserve">Методологической и теоретической основой исследования </w:t>
      </w:r>
      <w:r w:rsidRPr="00006C01">
        <w:rPr>
          <w:rFonts w:ascii="Arial" w:hAnsi="Arial" w:cs="Arial"/>
          <w:bCs/>
          <w:sz w:val="24"/>
          <w:szCs w:val="24"/>
        </w:rPr>
        <w:t xml:space="preserve">стали труды ведущих российских и зарубежных исследователей, таких как </w:t>
      </w:r>
      <w:r w:rsidR="00006C01" w:rsidRPr="00006C01">
        <w:rPr>
          <w:rFonts w:ascii="Arial" w:hAnsi="Arial" w:cs="Arial"/>
          <w:sz w:val="24"/>
          <w:szCs w:val="24"/>
        </w:rPr>
        <w:t xml:space="preserve">Д.П. </w:t>
      </w:r>
      <w:proofErr w:type="spellStart"/>
      <w:r w:rsidR="00006C01" w:rsidRPr="00006C01">
        <w:rPr>
          <w:rFonts w:ascii="Arial" w:hAnsi="Arial" w:cs="Arial"/>
          <w:sz w:val="24"/>
          <w:szCs w:val="24"/>
        </w:rPr>
        <w:t>Гавры</w:t>
      </w:r>
      <w:proofErr w:type="spellEnd"/>
      <w:r w:rsidR="00006C01" w:rsidRPr="00006C01">
        <w:rPr>
          <w:rFonts w:ascii="Arial" w:hAnsi="Arial" w:cs="Arial"/>
          <w:sz w:val="24"/>
          <w:szCs w:val="24"/>
        </w:rPr>
        <w:t xml:space="preserve">, Н.С. Большакова, Т.В. Васильевой и Г.С. </w:t>
      </w:r>
      <w:proofErr w:type="spellStart"/>
      <w:r w:rsidR="00006C01" w:rsidRPr="00006C01">
        <w:rPr>
          <w:rFonts w:ascii="Arial" w:hAnsi="Arial" w:cs="Arial"/>
          <w:sz w:val="24"/>
          <w:szCs w:val="24"/>
        </w:rPr>
        <w:t>Осинского</w:t>
      </w:r>
      <w:proofErr w:type="spellEnd"/>
      <w:r w:rsidR="00006C01" w:rsidRPr="00006C01">
        <w:rPr>
          <w:rFonts w:ascii="Arial" w:hAnsi="Arial" w:cs="Arial"/>
          <w:sz w:val="24"/>
          <w:szCs w:val="24"/>
        </w:rPr>
        <w:t xml:space="preserve">, Я.Н. </w:t>
      </w:r>
      <w:proofErr w:type="spellStart"/>
      <w:r w:rsidR="00006C01" w:rsidRPr="00006C01">
        <w:rPr>
          <w:rFonts w:ascii="Arial" w:hAnsi="Arial" w:cs="Arial"/>
          <w:sz w:val="24"/>
          <w:szCs w:val="24"/>
        </w:rPr>
        <w:t>Засурского</w:t>
      </w:r>
      <w:proofErr w:type="spellEnd"/>
      <w:r w:rsidR="00006C01" w:rsidRPr="00006C01">
        <w:rPr>
          <w:rFonts w:ascii="Arial" w:hAnsi="Arial" w:cs="Arial"/>
          <w:sz w:val="24"/>
          <w:szCs w:val="24"/>
        </w:rPr>
        <w:t xml:space="preserve">, Г.С. Мельник, Е. </w:t>
      </w:r>
      <w:proofErr w:type="spellStart"/>
      <w:r w:rsidR="00006C01" w:rsidRPr="00006C01">
        <w:rPr>
          <w:rFonts w:ascii="Arial" w:hAnsi="Arial" w:cs="Arial"/>
          <w:sz w:val="24"/>
          <w:szCs w:val="24"/>
        </w:rPr>
        <w:t>Егоровой-Гантман</w:t>
      </w:r>
      <w:proofErr w:type="spellEnd"/>
      <w:r w:rsidR="00006C01" w:rsidRPr="00006C01">
        <w:rPr>
          <w:rFonts w:ascii="Arial" w:hAnsi="Arial" w:cs="Arial"/>
          <w:sz w:val="24"/>
          <w:szCs w:val="24"/>
        </w:rPr>
        <w:t xml:space="preserve">, С.Г. Кара-Мурза, А.Н. </w:t>
      </w:r>
      <w:proofErr w:type="spellStart"/>
      <w:r w:rsidR="00006C01" w:rsidRPr="00006C01">
        <w:rPr>
          <w:rFonts w:ascii="Arial" w:hAnsi="Arial" w:cs="Arial"/>
          <w:sz w:val="24"/>
          <w:szCs w:val="24"/>
        </w:rPr>
        <w:t>Чумикова</w:t>
      </w:r>
      <w:proofErr w:type="spellEnd"/>
      <w:r w:rsidR="00006C01" w:rsidRPr="00006C01">
        <w:rPr>
          <w:rFonts w:ascii="Arial" w:hAnsi="Arial" w:cs="Arial"/>
          <w:sz w:val="24"/>
          <w:szCs w:val="24"/>
        </w:rPr>
        <w:t xml:space="preserve">, Г.В. Кузнецова, Г.Г. </w:t>
      </w:r>
      <w:proofErr w:type="spellStart"/>
      <w:r w:rsidR="00006C01" w:rsidRPr="00006C01">
        <w:rPr>
          <w:rFonts w:ascii="Arial" w:hAnsi="Arial" w:cs="Arial"/>
          <w:sz w:val="24"/>
          <w:szCs w:val="24"/>
        </w:rPr>
        <w:t>Почепцова</w:t>
      </w:r>
      <w:proofErr w:type="spellEnd"/>
      <w:r w:rsidR="00006C01" w:rsidRPr="00006C01">
        <w:rPr>
          <w:rFonts w:ascii="Arial" w:hAnsi="Arial" w:cs="Arial"/>
          <w:sz w:val="24"/>
          <w:szCs w:val="24"/>
        </w:rPr>
        <w:t xml:space="preserve">, В.М. </w:t>
      </w:r>
      <w:proofErr w:type="spellStart"/>
      <w:r w:rsidR="00006C01" w:rsidRPr="00006C01">
        <w:rPr>
          <w:rFonts w:ascii="Arial" w:hAnsi="Arial" w:cs="Arial"/>
          <w:sz w:val="24"/>
          <w:szCs w:val="24"/>
        </w:rPr>
        <w:t>Шепеля</w:t>
      </w:r>
      <w:proofErr w:type="spellEnd"/>
      <w:r w:rsidR="00006C01" w:rsidRPr="00006C0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06C01" w:rsidRPr="00006C01">
        <w:rPr>
          <w:rFonts w:ascii="Arial" w:hAnsi="Arial" w:cs="Arial"/>
          <w:sz w:val="24"/>
          <w:szCs w:val="24"/>
        </w:rPr>
        <w:t>Дженнингза</w:t>
      </w:r>
      <w:proofErr w:type="spellEnd"/>
      <w:r w:rsidR="00006C01" w:rsidRPr="00006C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6C01" w:rsidRPr="00006C01">
        <w:rPr>
          <w:rFonts w:ascii="Arial" w:hAnsi="Arial" w:cs="Arial"/>
          <w:sz w:val="24"/>
          <w:szCs w:val="24"/>
        </w:rPr>
        <w:t>Брайанта</w:t>
      </w:r>
      <w:proofErr w:type="spellEnd"/>
      <w:r w:rsidR="00006C01" w:rsidRPr="00006C0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06C01" w:rsidRPr="00006C01">
        <w:rPr>
          <w:rFonts w:ascii="Arial" w:hAnsi="Arial" w:cs="Arial"/>
          <w:sz w:val="24"/>
          <w:szCs w:val="24"/>
        </w:rPr>
        <w:t>Сузаны</w:t>
      </w:r>
      <w:proofErr w:type="spellEnd"/>
      <w:r w:rsidR="00006C01" w:rsidRPr="00006C01">
        <w:rPr>
          <w:rFonts w:ascii="Arial" w:hAnsi="Arial" w:cs="Arial"/>
          <w:sz w:val="24"/>
          <w:szCs w:val="24"/>
        </w:rPr>
        <w:t xml:space="preserve"> Томпсон, Дэвида </w:t>
      </w:r>
      <w:proofErr w:type="spellStart"/>
      <w:r w:rsidR="00006C01" w:rsidRPr="00006C01">
        <w:rPr>
          <w:rFonts w:ascii="Arial" w:hAnsi="Arial" w:cs="Arial"/>
          <w:sz w:val="24"/>
          <w:szCs w:val="24"/>
        </w:rPr>
        <w:t>Уилхема</w:t>
      </w:r>
      <w:proofErr w:type="spellEnd"/>
      <w:r w:rsidR="00006C01" w:rsidRPr="00006C0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06C01" w:rsidRPr="00006C01">
        <w:rPr>
          <w:rFonts w:ascii="Arial" w:hAnsi="Arial" w:cs="Arial"/>
          <w:sz w:val="24"/>
          <w:szCs w:val="24"/>
        </w:rPr>
        <w:t>Даррена</w:t>
      </w:r>
      <w:proofErr w:type="spellEnd"/>
      <w:r w:rsidR="00006C01" w:rsidRPr="00006C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6C01" w:rsidRPr="00006C01">
        <w:rPr>
          <w:rFonts w:ascii="Arial" w:hAnsi="Arial" w:cs="Arial"/>
          <w:sz w:val="24"/>
          <w:szCs w:val="24"/>
        </w:rPr>
        <w:t>Лиллекера</w:t>
      </w:r>
      <w:proofErr w:type="spellEnd"/>
      <w:r w:rsidR="00006C01" w:rsidRPr="00006C01">
        <w:rPr>
          <w:rFonts w:ascii="Arial" w:hAnsi="Arial" w:cs="Arial"/>
          <w:sz w:val="24"/>
          <w:szCs w:val="24"/>
        </w:rPr>
        <w:t xml:space="preserve"> и др. </w:t>
      </w:r>
    </w:p>
    <w:p w:rsidR="0099562A" w:rsidRDefault="00687B4D" w:rsidP="00FE50CC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6F25">
        <w:rPr>
          <w:rFonts w:ascii="Arial" w:hAnsi="Arial" w:cs="Arial"/>
          <w:b/>
          <w:sz w:val="24"/>
          <w:szCs w:val="24"/>
        </w:rPr>
        <w:t>Эмпирическую базу</w:t>
      </w:r>
      <w:r w:rsidRPr="005D6F25">
        <w:rPr>
          <w:rFonts w:ascii="Arial" w:hAnsi="Arial" w:cs="Arial"/>
          <w:sz w:val="24"/>
          <w:szCs w:val="24"/>
        </w:rPr>
        <w:t xml:space="preserve"> исследования составили </w:t>
      </w:r>
      <w:r w:rsidR="00006C01" w:rsidRPr="005D6F25">
        <w:rPr>
          <w:rFonts w:ascii="Arial" w:hAnsi="Arial" w:cs="Arial"/>
          <w:sz w:val="24"/>
          <w:szCs w:val="24"/>
        </w:rPr>
        <w:t>телевизионные материалы, подготовленные журналистами российских телеканалов, в частности Первого канала, 5 канала, НТВ-Петербург, Росси</w:t>
      </w:r>
      <w:r w:rsidR="005D6F25" w:rsidRPr="005D6F25">
        <w:rPr>
          <w:rFonts w:ascii="Arial" w:hAnsi="Arial" w:cs="Arial"/>
          <w:sz w:val="24"/>
          <w:szCs w:val="24"/>
        </w:rPr>
        <w:t xml:space="preserve">я-1, </w:t>
      </w:r>
      <w:proofErr w:type="spellStart"/>
      <w:r w:rsidR="005D6F25" w:rsidRPr="005D6F25">
        <w:rPr>
          <w:rFonts w:ascii="Arial" w:hAnsi="Arial" w:cs="Arial"/>
          <w:sz w:val="24"/>
          <w:szCs w:val="24"/>
        </w:rPr>
        <w:t>Рен-ТВ</w:t>
      </w:r>
      <w:proofErr w:type="spellEnd"/>
      <w:r w:rsidR="005D6F25" w:rsidRPr="005D6F25">
        <w:rPr>
          <w:rFonts w:ascii="Arial" w:hAnsi="Arial" w:cs="Arial"/>
          <w:sz w:val="24"/>
          <w:szCs w:val="24"/>
        </w:rPr>
        <w:t>, «Санкт-Петербург».</w:t>
      </w:r>
    </w:p>
    <w:p w:rsidR="005D6F25" w:rsidRDefault="00687B4D" w:rsidP="00FE50CC">
      <w:pPr>
        <w:spacing w:after="0" w:line="276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D6F25">
        <w:rPr>
          <w:rFonts w:ascii="Arial" w:hAnsi="Arial" w:cs="Arial"/>
          <w:b/>
          <w:color w:val="000000"/>
          <w:sz w:val="24"/>
          <w:szCs w:val="24"/>
        </w:rPr>
        <w:t>Структура.</w:t>
      </w:r>
      <w:r w:rsidRPr="005D6F25">
        <w:rPr>
          <w:rFonts w:ascii="Arial" w:hAnsi="Arial" w:cs="Arial"/>
          <w:bCs/>
          <w:sz w:val="24"/>
          <w:szCs w:val="24"/>
        </w:rPr>
        <w:t xml:space="preserve"> </w:t>
      </w:r>
      <w:r w:rsidR="005D6F25" w:rsidRPr="005D6F25">
        <w:rPr>
          <w:rFonts w:ascii="Arial" w:hAnsi="Arial" w:cs="Arial"/>
          <w:bCs/>
          <w:sz w:val="24"/>
          <w:szCs w:val="24"/>
        </w:rPr>
        <w:t>Магистерская диссертация состоит из Введения, двух глав, Заключения, Списка литературы и Приложений.</w:t>
      </w:r>
    </w:p>
    <w:p w:rsidR="0099562A" w:rsidRDefault="0099562A" w:rsidP="00FE50CC">
      <w:pPr>
        <w:spacing w:after="0" w:line="276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9562A">
        <w:rPr>
          <w:rFonts w:ascii="Arial" w:hAnsi="Arial" w:cs="Arial"/>
          <w:b/>
          <w:sz w:val="24"/>
          <w:szCs w:val="24"/>
        </w:rPr>
        <w:t>Основные положения, выносимые на защиту</w:t>
      </w:r>
      <w:r w:rsidR="00FE50CC">
        <w:rPr>
          <w:rFonts w:ascii="Arial" w:hAnsi="Arial" w:cs="Arial"/>
          <w:b/>
          <w:sz w:val="24"/>
          <w:szCs w:val="24"/>
        </w:rPr>
        <w:t>.</w:t>
      </w:r>
    </w:p>
    <w:p w:rsidR="0099562A" w:rsidRPr="0099562A" w:rsidRDefault="0099562A" w:rsidP="00FE50CC">
      <w:pPr>
        <w:pStyle w:val="a4"/>
        <w:numPr>
          <w:ilvl w:val="0"/>
          <w:numId w:val="8"/>
        </w:numPr>
        <w:spacing w:after="0" w:line="276" w:lineRule="auto"/>
        <w:ind w:left="777"/>
        <w:jc w:val="both"/>
        <w:rPr>
          <w:rFonts w:ascii="Arial" w:hAnsi="Arial" w:cs="Arial"/>
          <w:sz w:val="24"/>
          <w:szCs w:val="24"/>
        </w:rPr>
      </w:pPr>
      <w:r w:rsidRPr="0099562A">
        <w:rPr>
          <w:rFonts w:ascii="Arial" w:hAnsi="Arial" w:cs="Arial"/>
          <w:sz w:val="24"/>
          <w:szCs w:val="24"/>
        </w:rPr>
        <w:t xml:space="preserve">Информационное телевизионное вещание – эффективный инструмент </w:t>
      </w:r>
      <w:proofErr w:type="spellStart"/>
      <w:r w:rsidRPr="0099562A">
        <w:rPr>
          <w:rFonts w:ascii="Arial" w:hAnsi="Arial" w:cs="Arial"/>
          <w:sz w:val="24"/>
          <w:szCs w:val="24"/>
        </w:rPr>
        <w:t>имиджевой</w:t>
      </w:r>
      <w:proofErr w:type="spellEnd"/>
      <w:r w:rsidRPr="0099562A">
        <w:rPr>
          <w:rFonts w:ascii="Arial" w:hAnsi="Arial" w:cs="Arial"/>
          <w:sz w:val="24"/>
          <w:szCs w:val="24"/>
        </w:rPr>
        <w:t xml:space="preserve"> коммуникации для органа государственной власти</w:t>
      </w:r>
      <w:r w:rsidR="00FE50CC">
        <w:rPr>
          <w:rFonts w:ascii="Arial" w:hAnsi="Arial" w:cs="Arial"/>
          <w:sz w:val="24"/>
          <w:szCs w:val="24"/>
        </w:rPr>
        <w:t>.</w:t>
      </w:r>
    </w:p>
    <w:p w:rsidR="0099562A" w:rsidRPr="0099562A" w:rsidRDefault="0099562A" w:rsidP="00FE50CC">
      <w:pPr>
        <w:pStyle w:val="a4"/>
        <w:numPr>
          <w:ilvl w:val="0"/>
          <w:numId w:val="8"/>
        </w:numPr>
        <w:spacing w:after="0" w:line="276" w:lineRule="auto"/>
        <w:ind w:left="777"/>
        <w:jc w:val="both"/>
        <w:rPr>
          <w:rFonts w:ascii="Arial" w:hAnsi="Arial" w:cs="Arial"/>
          <w:sz w:val="24"/>
          <w:szCs w:val="24"/>
        </w:rPr>
      </w:pPr>
      <w:r w:rsidRPr="0099562A">
        <w:rPr>
          <w:rFonts w:ascii="Arial" w:hAnsi="Arial" w:cs="Arial"/>
          <w:sz w:val="24"/>
          <w:szCs w:val="24"/>
        </w:rPr>
        <w:t xml:space="preserve">Политические новости – абсолютные лидеры в формируемой информационным телевизионным вещанием картине дня, следовательно, новости одна из наиболее удобных форм </w:t>
      </w:r>
      <w:proofErr w:type="spellStart"/>
      <w:r w:rsidRPr="0099562A">
        <w:rPr>
          <w:rFonts w:ascii="Arial" w:hAnsi="Arial" w:cs="Arial"/>
          <w:sz w:val="24"/>
          <w:szCs w:val="24"/>
        </w:rPr>
        <w:t>имиджевой</w:t>
      </w:r>
      <w:proofErr w:type="spellEnd"/>
      <w:r w:rsidRPr="0099562A">
        <w:rPr>
          <w:rFonts w:ascii="Arial" w:hAnsi="Arial" w:cs="Arial"/>
          <w:sz w:val="24"/>
          <w:szCs w:val="24"/>
        </w:rPr>
        <w:t xml:space="preserve"> коммуникации для органов госу</w:t>
      </w:r>
      <w:r w:rsidR="00FE50CC">
        <w:rPr>
          <w:rFonts w:ascii="Arial" w:hAnsi="Arial" w:cs="Arial"/>
          <w:sz w:val="24"/>
          <w:szCs w:val="24"/>
        </w:rPr>
        <w:t>дарственной власти.</w:t>
      </w:r>
    </w:p>
    <w:p w:rsidR="0099562A" w:rsidRPr="0099562A" w:rsidRDefault="0099562A" w:rsidP="00FE50CC">
      <w:pPr>
        <w:pStyle w:val="a4"/>
        <w:numPr>
          <w:ilvl w:val="0"/>
          <w:numId w:val="8"/>
        </w:numPr>
        <w:spacing w:after="0" w:line="276" w:lineRule="auto"/>
        <w:ind w:left="777"/>
        <w:jc w:val="both"/>
        <w:rPr>
          <w:rFonts w:ascii="Arial" w:hAnsi="Arial" w:cs="Arial"/>
          <w:sz w:val="24"/>
          <w:szCs w:val="24"/>
        </w:rPr>
      </w:pPr>
      <w:r w:rsidRPr="0099562A">
        <w:rPr>
          <w:rFonts w:ascii="Arial" w:hAnsi="Arial" w:cs="Arial"/>
          <w:sz w:val="24"/>
          <w:szCs w:val="24"/>
        </w:rPr>
        <w:t xml:space="preserve">Региональное эфирное телевидение является прямым </w:t>
      </w:r>
      <w:proofErr w:type="spellStart"/>
      <w:r w:rsidRPr="0099562A">
        <w:rPr>
          <w:rFonts w:ascii="Arial" w:hAnsi="Arial" w:cs="Arial"/>
          <w:sz w:val="24"/>
          <w:szCs w:val="24"/>
        </w:rPr>
        <w:t>медиаресурсом</w:t>
      </w:r>
      <w:proofErr w:type="spellEnd"/>
      <w:r w:rsidRPr="0099562A">
        <w:rPr>
          <w:rFonts w:ascii="Arial" w:hAnsi="Arial" w:cs="Arial"/>
          <w:sz w:val="24"/>
          <w:szCs w:val="24"/>
        </w:rPr>
        <w:t xml:space="preserve"> представительств федеральных органов власти в регионах</w:t>
      </w:r>
      <w:r w:rsidR="00FE50CC">
        <w:rPr>
          <w:rFonts w:ascii="Arial" w:hAnsi="Arial" w:cs="Arial"/>
          <w:sz w:val="24"/>
          <w:szCs w:val="24"/>
        </w:rPr>
        <w:t>.</w:t>
      </w:r>
    </w:p>
    <w:p w:rsidR="0099562A" w:rsidRPr="0099562A" w:rsidRDefault="0099562A" w:rsidP="00FE50CC">
      <w:pPr>
        <w:pStyle w:val="a4"/>
        <w:numPr>
          <w:ilvl w:val="0"/>
          <w:numId w:val="8"/>
        </w:numPr>
        <w:spacing w:after="0" w:line="276" w:lineRule="auto"/>
        <w:ind w:left="777"/>
        <w:jc w:val="both"/>
        <w:rPr>
          <w:rFonts w:ascii="Arial" w:hAnsi="Arial" w:cs="Arial"/>
          <w:sz w:val="24"/>
          <w:szCs w:val="24"/>
        </w:rPr>
      </w:pPr>
      <w:r w:rsidRPr="0099562A">
        <w:rPr>
          <w:rFonts w:ascii="Arial" w:hAnsi="Arial" w:cs="Arial"/>
          <w:sz w:val="24"/>
          <w:szCs w:val="24"/>
        </w:rPr>
        <w:t xml:space="preserve">Имидж руководителя органа государственной власти является ключевым звеном в построении устойчивого </w:t>
      </w:r>
      <w:proofErr w:type="spellStart"/>
      <w:r w:rsidRPr="0099562A">
        <w:rPr>
          <w:rFonts w:ascii="Arial" w:hAnsi="Arial" w:cs="Arial"/>
          <w:sz w:val="24"/>
          <w:szCs w:val="24"/>
        </w:rPr>
        <w:t>медиаимиджа</w:t>
      </w:r>
      <w:proofErr w:type="spellEnd"/>
      <w:r w:rsidRPr="0099562A">
        <w:rPr>
          <w:rFonts w:ascii="Arial" w:hAnsi="Arial" w:cs="Arial"/>
          <w:sz w:val="24"/>
          <w:szCs w:val="24"/>
        </w:rPr>
        <w:t xml:space="preserve"> органа</w:t>
      </w:r>
      <w:r w:rsidR="00FE50CC">
        <w:rPr>
          <w:rFonts w:ascii="Arial" w:hAnsi="Arial" w:cs="Arial"/>
          <w:sz w:val="24"/>
          <w:szCs w:val="24"/>
        </w:rPr>
        <w:t xml:space="preserve"> государственной власти в целом.</w:t>
      </w:r>
    </w:p>
    <w:p w:rsidR="00687B4D" w:rsidRPr="0099562A" w:rsidRDefault="0099562A" w:rsidP="00FE50CC">
      <w:pPr>
        <w:pStyle w:val="a4"/>
        <w:numPr>
          <w:ilvl w:val="0"/>
          <w:numId w:val="8"/>
        </w:numPr>
        <w:spacing w:after="0" w:line="276" w:lineRule="auto"/>
        <w:ind w:left="777"/>
        <w:jc w:val="both"/>
        <w:rPr>
          <w:rFonts w:ascii="Arial" w:hAnsi="Arial" w:cs="Arial"/>
        </w:rPr>
      </w:pPr>
      <w:proofErr w:type="spellStart"/>
      <w:r w:rsidRPr="0099562A">
        <w:rPr>
          <w:rFonts w:ascii="Arial" w:hAnsi="Arial" w:cs="Arial"/>
          <w:sz w:val="24"/>
          <w:szCs w:val="24"/>
        </w:rPr>
        <w:t>Медиаимидж</w:t>
      </w:r>
      <w:proofErr w:type="spellEnd"/>
      <w:r w:rsidRPr="0099562A">
        <w:rPr>
          <w:rFonts w:ascii="Arial" w:hAnsi="Arial" w:cs="Arial"/>
          <w:sz w:val="24"/>
          <w:szCs w:val="24"/>
        </w:rPr>
        <w:t xml:space="preserve"> Полномочного представителя Президента РФ в СЗФО Владимира Булавина характеризуется как </w:t>
      </w:r>
      <w:proofErr w:type="gramStart"/>
      <w:r w:rsidRPr="0099562A">
        <w:rPr>
          <w:rFonts w:ascii="Arial" w:hAnsi="Arial" w:cs="Arial"/>
          <w:sz w:val="24"/>
          <w:szCs w:val="24"/>
        </w:rPr>
        <w:t>неэффективный</w:t>
      </w:r>
      <w:proofErr w:type="gramEnd"/>
      <w:r w:rsidRPr="0099562A">
        <w:rPr>
          <w:rFonts w:ascii="Arial" w:hAnsi="Arial" w:cs="Arial"/>
          <w:sz w:val="24"/>
          <w:szCs w:val="24"/>
        </w:rPr>
        <w:t>.</w:t>
      </w:r>
    </w:p>
    <w:p w:rsidR="00687B4D" w:rsidRPr="00687B4D" w:rsidRDefault="00687B4D" w:rsidP="00FE50CC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87B4D" w:rsidRDefault="00687B4D" w:rsidP="00FE50CC">
      <w:pPr>
        <w:spacing w:after="0" w:line="276" w:lineRule="auto"/>
      </w:pPr>
    </w:p>
    <w:p w:rsidR="00687B4D" w:rsidRDefault="00687B4D" w:rsidP="00FE50CC">
      <w:pPr>
        <w:spacing w:after="0" w:line="276" w:lineRule="auto"/>
        <w:jc w:val="center"/>
      </w:pPr>
    </w:p>
    <w:p w:rsidR="00687B4D" w:rsidRDefault="00687B4D" w:rsidP="00FE50CC">
      <w:pPr>
        <w:spacing w:after="0" w:line="276" w:lineRule="auto"/>
      </w:pPr>
    </w:p>
    <w:p w:rsidR="00687B4D" w:rsidRDefault="00687B4D" w:rsidP="00FE50CC">
      <w:pPr>
        <w:spacing w:after="0" w:line="276" w:lineRule="auto"/>
      </w:pPr>
    </w:p>
    <w:sectPr w:rsidR="00687B4D" w:rsidSect="00206EA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3EA" w:rsidRDefault="007E23EA" w:rsidP="005D6F25">
      <w:pPr>
        <w:spacing w:after="0" w:line="240" w:lineRule="auto"/>
      </w:pPr>
      <w:r>
        <w:separator/>
      </w:r>
    </w:p>
  </w:endnote>
  <w:endnote w:type="continuationSeparator" w:id="0">
    <w:p w:rsidR="007E23EA" w:rsidRDefault="007E23EA" w:rsidP="005D6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992053"/>
      <w:docPartObj>
        <w:docPartGallery w:val="Page Numbers (Bottom of Page)"/>
        <w:docPartUnique/>
      </w:docPartObj>
    </w:sdtPr>
    <w:sdtContent>
      <w:p w:rsidR="005D6F25" w:rsidRDefault="00206EA9">
        <w:pPr>
          <w:pStyle w:val="a7"/>
          <w:jc w:val="center"/>
        </w:pPr>
        <w:r>
          <w:fldChar w:fldCharType="begin"/>
        </w:r>
        <w:r w:rsidR="005D6F25">
          <w:instrText>PAGE   \* MERGEFORMAT</w:instrText>
        </w:r>
        <w:r>
          <w:fldChar w:fldCharType="separate"/>
        </w:r>
        <w:r w:rsidR="00FE50CC">
          <w:rPr>
            <w:noProof/>
          </w:rPr>
          <w:t>2</w:t>
        </w:r>
        <w:r>
          <w:fldChar w:fldCharType="end"/>
        </w:r>
      </w:p>
    </w:sdtContent>
  </w:sdt>
  <w:p w:rsidR="005D6F25" w:rsidRDefault="005D6F2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3EA" w:rsidRDefault="007E23EA" w:rsidP="005D6F25">
      <w:pPr>
        <w:spacing w:after="0" w:line="240" w:lineRule="auto"/>
      </w:pPr>
      <w:r>
        <w:separator/>
      </w:r>
    </w:p>
  </w:footnote>
  <w:footnote w:type="continuationSeparator" w:id="0">
    <w:p w:rsidR="007E23EA" w:rsidRDefault="007E23EA" w:rsidP="005D6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F50"/>
    <w:multiLevelType w:val="multilevel"/>
    <w:tmpl w:val="C9660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B7655DD"/>
    <w:multiLevelType w:val="hybridMultilevel"/>
    <w:tmpl w:val="A4EA1DD0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713C73"/>
    <w:multiLevelType w:val="hybridMultilevel"/>
    <w:tmpl w:val="99F84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83E52"/>
    <w:multiLevelType w:val="hybridMultilevel"/>
    <w:tmpl w:val="FC443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B3C9C"/>
    <w:multiLevelType w:val="hybridMultilevel"/>
    <w:tmpl w:val="0C9E5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D3126"/>
    <w:multiLevelType w:val="hybridMultilevel"/>
    <w:tmpl w:val="9DBA6996"/>
    <w:lvl w:ilvl="0" w:tplc="0E3A42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2C47E6"/>
    <w:multiLevelType w:val="hybridMultilevel"/>
    <w:tmpl w:val="1ABC25D8"/>
    <w:lvl w:ilvl="0" w:tplc="CFE62C9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AD0933"/>
    <w:multiLevelType w:val="hybridMultilevel"/>
    <w:tmpl w:val="9B3E33C8"/>
    <w:lvl w:ilvl="0" w:tplc="CE2880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B4D"/>
    <w:rsid w:val="00006C01"/>
    <w:rsid w:val="002016F2"/>
    <w:rsid w:val="00206EA9"/>
    <w:rsid w:val="002D01A0"/>
    <w:rsid w:val="004753CA"/>
    <w:rsid w:val="00483A0A"/>
    <w:rsid w:val="00572FBB"/>
    <w:rsid w:val="005D6F25"/>
    <w:rsid w:val="005F22C6"/>
    <w:rsid w:val="00646D47"/>
    <w:rsid w:val="00687B4D"/>
    <w:rsid w:val="007E23EA"/>
    <w:rsid w:val="0099562A"/>
    <w:rsid w:val="00A257DC"/>
    <w:rsid w:val="00BE63BA"/>
    <w:rsid w:val="00C53995"/>
    <w:rsid w:val="00CC5256"/>
    <w:rsid w:val="00CF3A0C"/>
    <w:rsid w:val="00FA2BCF"/>
    <w:rsid w:val="00FE5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687B4D"/>
  </w:style>
  <w:style w:type="paragraph" w:styleId="a4">
    <w:name w:val="List Paragraph"/>
    <w:basedOn w:val="a"/>
    <w:uiPriority w:val="34"/>
    <w:qFormat/>
    <w:rsid w:val="00687B4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D6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6F25"/>
  </w:style>
  <w:style w:type="paragraph" w:styleId="a7">
    <w:name w:val="footer"/>
    <w:basedOn w:val="a"/>
    <w:link w:val="a8"/>
    <w:uiPriority w:val="99"/>
    <w:unhideWhenUsed/>
    <w:rsid w:val="005D6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6F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687B4D"/>
  </w:style>
  <w:style w:type="paragraph" w:styleId="a4">
    <w:name w:val="List Paragraph"/>
    <w:basedOn w:val="a"/>
    <w:uiPriority w:val="34"/>
    <w:qFormat/>
    <w:rsid w:val="00687B4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D6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6F25"/>
  </w:style>
  <w:style w:type="paragraph" w:styleId="a7">
    <w:name w:val="footer"/>
    <w:basedOn w:val="a"/>
    <w:link w:val="a8"/>
    <w:uiPriority w:val="99"/>
    <w:unhideWhenUsed/>
    <w:rsid w:val="005D6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6F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Царева</dc:creator>
  <cp:lastModifiedBy>prpol</cp:lastModifiedBy>
  <cp:revision>3</cp:revision>
  <cp:lastPrinted>2014-05-06T11:45:00Z</cp:lastPrinted>
  <dcterms:created xsi:type="dcterms:W3CDTF">2014-05-07T10:22:00Z</dcterms:created>
  <dcterms:modified xsi:type="dcterms:W3CDTF">2014-05-07T10:23:00Z</dcterms:modified>
</cp:coreProperties>
</file>